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18C0" w14:textId="35C91913" w:rsidR="00D14B6A" w:rsidRDefault="00D14B6A" w:rsidP="00D14B6A">
      <w:pPr>
        <w:rPr>
          <w:rFonts w:ascii="Times New Roman" w:hAnsi="Times New Roman" w:cs="Times New Roman"/>
          <w:sz w:val="28"/>
          <w:szCs w:val="28"/>
        </w:rPr>
      </w:pPr>
      <w:r w:rsidRPr="00EF319A">
        <w:rPr>
          <w:rFonts w:ascii="Times New Roman" w:hAnsi="Times New Roman" w:cs="Times New Roman"/>
          <w:sz w:val="28"/>
          <w:szCs w:val="28"/>
        </w:rPr>
        <w:t xml:space="preserve">Таблица исполнения протокольных решений МВРГ </w:t>
      </w:r>
    </w:p>
    <w:p w14:paraId="053E390B" w14:textId="77777777" w:rsidR="00D14B6A" w:rsidRPr="00EF319A" w:rsidRDefault="00D14B6A" w:rsidP="00D14B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576"/>
        <w:gridCol w:w="4675"/>
        <w:gridCol w:w="2268"/>
        <w:gridCol w:w="1701"/>
        <w:gridCol w:w="6232"/>
      </w:tblGrid>
      <w:tr w:rsidR="00D14B6A" w:rsidRPr="00EF319A" w14:paraId="56B7B795" w14:textId="77777777" w:rsidTr="00DF2DC9">
        <w:tc>
          <w:tcPr>
            <w:tcW w:w="568" w:type="dxa"/>
          </w:tcPr>
          <w:p w14:paraId="3F1EFD2A" w14:textId="77777777" w:rsidR="00D14B6A" w:rsidRPr="00EF319A" w:rsidRDefault="00D14B6A" w:rsidP="008A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4282586"/>
            <w:r w:rsidRPr="00EF319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22E30781" w14:textId="77777777" w:rsidR="00D14B6A" w:rsidRPr="00EF319A" w:rsidRDefault="00D14B6A" w:rsidP="008A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19A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</w:t>
            </w:r>
          </w:p>
        </w:tc>
        <w:tc>
          <w:tcPr>
            <w:tcW w:w="2268" w:type="dxa"/>
          </w:tcPr>
          <w:p w14:paraId="7AA3B222" w14:textId="77777777" w:rsidR="00D14B6A" w:rsidRPr="00EF319A" w:rsidRDefault="00D14B6A" w:rsidP="008A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19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и срок исполнения</w:t>
            </w:r>
          </w:p>
        </w:tc>
        <w:tc>
          <w:tcPr>
            <w:tcW w:w="1701" w:type="dxa"/>
          </w:tcPr>
          <w:p w14:paraId="74F5AD1F" w14:textId="77777777" w:rsidR="00D14B6A" w:rsidRPr="00EF319A" w:rsidRDefault="00D14B6A" w:rsidP="008A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  <w:tc>
          <w:tcPr>
            <w:tcW w:w="6237" w:type="dxa"/>
          </w:tcPr>
          <w:p w14:paraId="0FFF7853" w14:textId="77777777" w:rsidR="00D14B6A" w:rsidRPr="00EF319A" w:rsidRDefault="00D14B6A" w:rsidP="008A1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bookmarkEnd w:id="0"/>
      <w:tr w:rsidR="006E588B" w:rsidRPr="00EF319A" w14:paraId="231659E5" w14:textId="77777777" w:rsidTr="00DF2DC9">
        <w:trPr>
          <w:trHeight w:val="427"/>
        </w:trPr>
        <w:tc>
          <w:tcPr>
            <w:tcW w:w="15452" w:type="dxa"/>
            <w:gridSpan w:val="5"/>
            <w:vAlign w:val="center"/>
          </w:tcPr>
          <w:p w14:paraId="6627E202" w14:textId="53D4B3C1" w:rsidR="006E588B" w:rsidRPr="0008232C" w:rsidRDefault="006E588B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заседания МВРГ от 07.12.2022 (утв. РМ-и-1498/2022 от 27.12.2022)</w:t>
            </w:r>
          </w:p>
        </w:tc>
      </w:tr>
      <w:tr w:rsidR="006E588B" w:rsidRPr="00EF319A" w14:paraId="67458357" w14:textId="77777777" w:rsidTr="00DF2DC9">
        <w:trPr>
          <w:trHeight w:val="427"/>
        </w:trPr>
        <w:tc>
          <w:tcPr>
            <w:tcW w:w="568" w:type="dxa"/>
            <w:vAlign w:val="center"/>
          </w:tcPr>
          <w:p w14:paraId="62BD47DE" w14:textId="6473ED19" w:rsidR="006E588B" w:rsidRPr="0008232C" w:rsidRDefault="00BF66E8" w:rsidP="0062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78" w:type="dxa"/>
            <w:vAlign w:val="center"/>
          </w:tcPr>
          <w:p w14:paraId="127B03CA" w14:textId="17EF98D1" w:rsidR="006E588B" w:rsidRPr="0008232C" w:rsidRDefault="00BF66E8" w:rsidP="006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схемы и подключение реагирующих служб к образовательным организациям, в том числе с использованием подсистемы мониторинга системы-112ЛО</w:t>
            </w:r>
          </w:p>
        </w:tc>
        <w:tc>
          <w:tcPr>
            <w:tcW w:w="2268" w:type="dxa"/>
            <w:vAlign w:val="center"/>
          </w:tcPr>
          <w:p w14:paraId="2F5E3ECF" w14:textId="77777777" w:rsidR="00AA03CE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b/>
                <w:sz w:val="24"/>
                <w:szCs w:val="24"/>
              </w:rPr>
              <w:t>А.С. Петров</w:t>
            </w:r>
          </w:p>
          <w:p w14:paraId="7E817429" w14:textId="3486B86F" w:rsidR="00BF66E8" w:rsidRPr="0008232C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И.И. Ионцев</w:t>
            </w:r>
          </w:p>
          <w:p w14:paraId="1C71F5CF" w14:textId="7E6EDF82" w:rsidR="006E588B" w:rsidRPr="0008232C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 Росгвардии по г. Санкт-Петербургу и Ленинградской области</w:t>
            </w:r>
          </w:p>
          <w:p w14:paraId="67DD2CED" w14:textId="77777777" w:rsidR="00BF66E8" w:rsidRPr="0008232C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D24B1" w14:textId="6B337891" w:rsidR="00BF66E8" w:rsidRPr="0008232C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b/>
                <w:sz w:val="24"/>
                <w:szCs w:val="24"/>
              </w:rPr>
              <w:t>31.12.2023</w:t>
            </w:r>
          </w:p>
        </w:tc>
        <w:tc>
          <w:tcPr>
            <w:tcW w:w="1701" w:type="dxa"/>
            <w:vAlign w:val="center"/>
          </w:tcPr>
          <w:p w14:paraId="6E8558A3" w14:textId="42323B8D" w:rsidR="006E588B" w:rsidRPr="0008232C" w:rsidRDefault="001E4D63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AA03CE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</w:p>
        </w:tc>
        <w:tc>
          <w:tcPr>
            <w:tcW w:w="6237" w:type="dxa"/>
            <w:vAlign w:val="center"/>
          </w:tcPr>
          <w:p w14:paraId="27AFE3AC" w14:textId="77777777" w:rsidR="00AA03CE" w:rsidRDefault="00AA03CE" w:rsidP="00AA03C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согласована на заседании подгруппы «Координация работы служб и ведомств» 15.11.2022</w:t>
            </w:r>
          </w:p>
          <w:p w14:paraId="066E214D" w14:textId="50F09971" w:rsidR="006E588B" w:rsidRDefault="00AA03CE" w:rsidP="00AA03C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Заключены соглашения с образовательными организациями (12 объектов)</w:t>
            </w:r>
          </w:p>
          <w:p w14:paraId="74393157" w14:textId="77777777" w:rsidR="00AA03CE" w:rsidRDefault="00AA03CE" w:rsidP="00AA03C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проведены испытания передачи сигналов с КСОБ образовательных организаций в подсистему мониторинга «Системы-112 ЛО»</w:t>
            </w:r>
          </w:p>
          <w:p w14:paraId="0CA66A37" w14:textId="21C71750" w:rsidR="00AA03CE" w:rsidRPr="00AA03CE" w:rsidRDefault="00AA03CE" w:rsidP="00AA03C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обращения подключаются организации, у которых нет возможности заключить договор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Росгвардией</w:t>
            </w:r>
            <w:proofErr w:type="spellEnd"/>
          </w:p>
        </w:tc>
      </w:tr>
      <w:tr w:rsidR="00BF66E8" w:rsidRPr="00EF319A" w14:paraId="597D008F" w14:textId="77777777" w:rsidTr="00DF2DC9">
        <w:trPr>
          <w:trHeight w:val="427"/>
        </w:trPr>
        <w:tc>
          <w:tcPr>
            <w:tcW w:w="568" w:type="dxa"/>
            <w:vAlign w:val="center"/>
          </w:tcPr>
          <w:p w14:paraId="66002F6E" w14:textId="4D390E83" w:rsidR="00BF66E8" w:rsidRDefault="00BF66E8" w:rsidP="0062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78" w:type="dxa"/>
            <w:vAlign w:val="center"/>
          </w:tcPr>
          <w:p w14:paraId="302879F6" w14:textId="35077E54" w:rsidR="00BF66E8" w:rsidRPr="00BF66E8" w:rsidRDefault="00BF66E8" w:rsidP="006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8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защищенных каналов связи между основным и резервным ЦОД/ЦОВ ДСМП и медицинскими организациями Ленинградской области.</w:t>
            </w:r>
          </w:p>
        </w:tc>
        <w:tc>
          <w:tcPr>
            <w:tcW w:w="2268" w:type="dxa"/>
            <w:vAlign w:val="center"/>
          </w:tcPr>
          <w:p w14:paraId="25A91C90" w14:textId="1DCCCFF6" w:rsidR="00BF66E8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E8">
              <w:rPr>
                <w:rFonts w:ascii="Times New Roman" w:hAnsi="Times New Roman" w:cs="Times New Roman"/>
                <w:b/>
                <w:sz w:val="24"/>
                <w:szCs w:val="24"/>
              </w:rPr>
              <w:t>ГБУЗ ЛО «</w:t>
            </w:r>
            <w:r w:rsidR="00144FC2">
              <w:rPr>
                <w:rFonts w:ascii="Times New Roman" w:hAnsi="Times New Roman" w:cs="Times New Roman"/>
                <w:b/>
                <w:sz w:val="24"/>
                <w:szCs w:val="24"/>
              </w:rPr>
              <w:t>ССМП</w:t>
            </w:r>
            <w:r w:rsidRPr="00BF66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4C4FB57" w14:textId="77777777" w:rsidR="00BF66E8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E8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здравоохранению Ленинградской области</w:t>
            </w:r>
          </w:p>
          <w:p w14:paraId="5A24D213" w14:textId="6998D210" w:rsidR="00BF66E8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ГКУ ЛО «</w:t>
            </w:r>
            <w:r w:rsidR="00144FC2">
              <w:rPr>
                <w:rFonts w:ascii="Times New Roman" w:hAnsi="Times New Roman" w:cs="Times New Roman"/>
                <w:b/>
                <w:sz w:val="24"/>
                <w:szCs w:val="24"/>
              </w:rPr>
              <w:t>ОЭП</w:t>
            </w:r>
            <w:r w:rsidRPr="00BF66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D4EDBE4" w14:textId="77777777" w:rsidR="00BF66E8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E8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цифрового развития Ленинградской области</w:t>
            </w:r>
          </w:p>
          <w:p w14:paraId="464665F8" w14:textId="77777777" w:rsidR="00BF66E8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B9488" w14:textId="5B040735" w:rsidR="00BF66E8" w:rsidRPr="00BF66E8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E8">
              <w:rPr>
                <w:rFonts w:ascii="Times New Roman" w:hAnsi="Times New Roman" w:cs="Times New Roman"/>
                <w:b/>
                <w:sz w:val="24"/>
                <w:szCs w:val="24"/>
              </w:rPr>
              <w:t>30.06.2023</w:t>
            </w:r>
          </w:p>
        </w:tc>
        <w:tc>
          <w:tcPr>
            <w:tcW w:w="1701" w:type="dxa"/>
            <w:vAlign w:val="center"/>
          </w:tcPr>
          <w:p w14:paraId="51DDE7CB" w14:textId="34490049" w:rsidR="00BF66E8" w:rsidRPr="00132A53" w:rsidRDefault="00B72A85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A5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  <w:tc>
          <w:tcPr>
            <w:tcW w:w="6237" w:type="dxa"/>
            <w:vAlign w:val="center"/>
          </w:tcPr>
          <w:p w14:paraId="0A77992A" w14:textId="77777777" w:rsidR="00AA03CE" w:rsidRDefault="00AA03CE" w:rsidP="00613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А.В. </w:t>
            </w:r>
            <w:proofErr w:type="spellStart"/>
            <w:r w:rsidRPr="00AA03CE">
              <w:rPr>
                <w:rFonts w:ascii="Times New Roman" w:hAnsi="Times New Roman" w:cs="Times New Roman"/>
                <w:b/>
                <w:sz w:val="24"/>
                <w:szCs w:val="24"/>
              </w:rPr>
              <w:t>Сбруевой</w:t>
            </w:r>
            <w:proofErr w:type="spellEnd"/>
            <w:r w:rsidRPr="00AA0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стадии реализации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4DE3E" w14:textId="77777777" w:rsidR="00AA03CE" w:rsidRDefault="00AA03CE" w:rsidP="00613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22E0A" w14:textId="6AC67FEA" w:rsidR="00AA03CE" w:rsidRPr="00CC06B7" w:rsidRDefault="00513DB4" w:rsidP="00613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3DB4">
              <w:rPr>
                <w:rFonts w:ascii="Times New Roman" w:hAnsi="Times New Roman" w:cs="Times New Roman"/>
                <w:sz w:val="24"/>
                <w:szCs w:val="24"/>
              </w:rPr>
              <w:t>се функциональные требования, необходимые для создания защищенных каналов связи между основным и резервным ЦОД/ЦОВ ДСМП и медицинскими организациями Ленинградской области в Комитет цифрового развития были направлены.</w:t>
            </w:r>
          </w:p>
        </w:tc>
      </w:tr>
      <w:tr w:rsidR="00BF66E8" w:rsidRPr="00EF319A" w14:paraId="46E9E4A7" w14:textId="77777777" w:rsidTr="00DF2DC9">
        <w:trPr>
          <w:trHeight w:val="427"/>
        </w:trPr>
        <w:tc>
          <w:tcPr>
            <w:tcW w:w="568" w:type="dxa"/>
            <w:vAlign w:val="center"/>
          </w:tcPr>
          <w:p w14:paraId="26FFA9A9" w14:textId="17ECADD2" w:rsidR="00BF66E8" w:rsidRDefault="00BF66E8" w:rsidP="0062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678" w:type="dxa"/>
            <w:vAlign w:val="center"/>
          </w:tcPr>
          <w:p w14:paraId="391C79A8" w14:textId="37CF589A" w:rsidR="00BF66E8" w:rsidRPr="00BF66E8" w:rsidRDefault="00BF66E8" w:rsidP="006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8">
              <w:rPr>
                <w:rFonts w:ascii="Times New Roman" w:hAnsi="Times New Roman" w:cs="Times New Roman"/>
                <w:sz w:val="24"/>
                <w:szCs w:val="24"/>
              </w:rPr>
              <w:t>Обеспечить непрерывную передачу сигналов с датчиков ГЛОНАСС, находящихся на автомобилях скорой медицинской помощи в подсистему диспетчерской службы скорой медицинской помощи Ленинградской области</w:t>
            </w:r>
          </w:p>
        </w:tc>
        <w:tc>
          <w:tcPr>
            <w:tcW w:w="2268" w:type="dxa"/>
            <w:vAlign w:val="center"/>
          </w:tcPr>
          <w:p w14:paraId="58EE0910" w14:textId="77777777" w:rsidR="00BF66E8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E8">
              <w:rPr>
                <w:rFonts w:ascii="Times New Roman" w:hAnsi="Times New Roman" w:cs="Times New Roman"/>
                <w:b/>
                <w:sz w:val="24"/>
                <w:szCs w:val="24"/>
              </w:rPr>
              <w:t>А.С. Сытник</w:t>
            </w:r>
          </w:p>
          <w:p w14:paraId="7D765F97" w14:textId="77777777" w:rsidR="00BF66E8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403E4" w14:textId="3931A823" w:rsidR="00BF66E8" w:rsidRPr="00BF66E8" w:rsidRDefault="00BF66E8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E8">
              <w:rPr>
                <w:rFonts w:ascii="Times New Roman" w:hAnsi="Times New Roman" w:cs="Times New Roman"/>
                <w:b/>
                <w:sz w:val="24"/>
                <w:szCs w:val="24"/>
              </w:rPr>
              <w:t>I кв.2023</w:t>
            </w:r>
          </w:p>
        </w:tc>
        <w:tc>
          <w:tcPr>
            <w:tcW w:w="1701" w:type="dxa"/>
            <w:vAlign w:val="center"/>
          </w:tcPr>
          <w:p w14:paraId="41C5FDD9" w14:textId="3DC54F44" w:rsidR="00BF66E8" w:rsidRPr="00132A53" w:rsidRDefault="00F22EA3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  <w:tc>
          <w:tcPr>
            <w:tcW w:w="6237" w:type="dxa"/>
            <w:vAlign w:val="center"/>
          </w:tcPr>
          <w:p w14:paraId="6F3648E3" w14:textId="10972E52" w:rsidR="00AA03CE" w:rsidRDefault="00AA03CE" w:rsidP="00F2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А.В. </w:t>
            </w:r>
            <w:proofErr w:type="spellStart"/>
            <w:r w:rsidRPr="00AA03CE">
              <w:rPr>
                <w:rFonts w:ascii="Times New Roman" w:hAnsi="Times New Roman" w:cs="Times New Roman"/>
                <w:b/>
                <w:sz w:val="24"/>
                <w:szCs w:val="24"/>
              </w:rPr>
              <w:t>Сбруевой</w:t>
            </w:r>
            <w:proofErr w:type="spellEnd"/>
            <w:r w:rsidRPr="00AA0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стадии реализации поручения</w:t>
            </w:r>
          </w:p>
          <w:p w14:paraId="786D2815" w14:textId="77777777" w:rsidR="00CC06B7" w:rsidRDefault="00CC06B7" w:rsidP="00F22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01563" w14:textId="32AB455D" w:rsidR="00CC06B7" w:rsidRDefault="00CC06B7" w:rsidP="00F2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40">
              <w:rPr>
                <w:rFonts w:ascii="Times New Roman" w:hAnsi="Times New Roman" w:cs="Times New Roman"/>
                <w:sz w:val="24"/>
                <w:szCs w:val="24"/>
              </w:rPr>
              <w:t xml:space="preserve">ГКУ ЛО «РМЦ» проведен анализ транспортных средств, передающих сигналы ГЛОНАСС в подсистему мониторинга «Систему-112 ЛО». Также проведен анализ данных транспортных средств с помощью аналитики </w:t>
            </w:r>
            <w:r w:rsidRPr="0077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ВАН АПК БГ.  Информация предоставлена ГБУЗ ЛО «ССМП» №112</w:t>
            </w:r>
            <w:r w:rsidRPr="00771240">
              <w:rPr>
                <w:rFonts w:ascii="Times New Roman" w:hAnsi="Times New Roman" w:cs="Times New Roman"/>
                <w:sz w:val="24"/>
                <w:szCs w:val="24"/>
              </w:rPr>
              <w:noBreakHyphen/>
              <w:t>исх-475/2023 от 10.05.2023</w:t>
            </w:r>
          </w:p>
          <w:p w14:paraId="6F90BEAC" w14:textId="77777777" w:rsidR="00513DB4" w:rsidRDefault="00513DB4" w:rsidP="00F2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83443" w14:textId="0CF51ECD" w:rsidR="00513DB4" w:rsidRPr="00771240" w:rsidRDefault="00513DB4" w:rsidP="00F2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B4">
              <w:rPr>
                <w:rFonts w:ascii="Times New Roman" w:hAnsi="Times New Roman" w:cs="Times New Roman"/>
                <w:sz w:val="24"/>
                <w:szCs w:val="24"/>
              </w:rPr>
              <w:t>В настоящее время информация от всех автомобилей СМП ГБУЗ ЛО «ССМП» поступает в ПДС СМП ЛО в полном объеме. Передача информации в ПДС СМП ЛО от других медицинских организаций находится на контроле у Комитета по здравоохранению Ленинградской области с ежеквартальным анализом объема передачи данных</w:t>
            </w:r>
          </w:p>
        </w:tc>
      </w:tr>
      <w:tr w:rsidR="0008232C" w:rsidRPr="00EF319A" w14:paraId="5BCB8145" w14:textId="77777777" w:rsidTr="00DF2DC9">
        <w:trPr>
          <w:trHeight w:val="427"/>
        </w:trPr>
        <w:tc>
          <w:tcPr>
            <w:tcW w:w="15452" w:type="dxa"/>
            <w:gridSpan w:val="5"/>
            <w:vAlign w:val="center"/>
          </w:tcPr>
          <w:p w14:paraId="70D94F7E" w14:textId="0B51517C" w:rsidR="0008232C" w:rsidRDefault="0008232C" w:rsidP="0008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Протокол заседания МВРГ от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  <w:r w:rsidRPr="0008232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2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(утв. РМ-и-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</w:t>
            </w:r>
            <w:r w:rsidRPr="0008232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2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82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08232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</w:tr>
      <w:tr w:rsidR="0008232C" w:rsidRPr="00EF319A" w14:paraId="70491EDA" w14:textId="77777777" w:rsidTr="00DF2DC9">
        <w:trPr>
          <w:trHeight w:val="427"/>
        </w:trPr>
        <w:tc>
          <w:tcPr>
            <w:tcW w:w="568" w:type="dxa"/>
            <w:vAlign w:val="center"/>
          </w:tcPr>
          <w:p w14:paraId="1904C01D" w14:textId="2405B055" w:rsidR="0008232C" w:rsidRDefault="00D35CF2" w:rsidP="0062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vAlign w:val="center"/>
          </w:tcPr>
          <w:p w14:paraId="664AD5E6" w14:textId="44360E39" w:rsidR="0008232C" w:rsidRPr="00BF66E8" w:rsidRDefault="00D35CF2" w:rsidP="006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F2">
              <w:rPr>
                <w:rFonts w:ascii="Times New Roman" w:hAnsi="Times New Roman" w:cs="Times New Roman"/>
                <w:sz w:val="24"/>
                <w:szCs w:val="24"/>
              </w:rPr>
              <w:t>Главам администраций Выборгского и Гатчинского муниципальных районов обеспечить подключение локальных систем видеонаблюдения муниципальных социально-значимых организаций к системе ВАН А</w:t>
            </w:r>
            <w:bookmarkStart w:id="1" w:name="_GoBack"/>
            <w:bookmarkEnd w:id="1"/>
            <w:r w:rsidRPr="00D35CF2">
              <w:rPr>
                <w:rFonts w:ascii="Times New Roman" w:hAnsi="Times New Roman" w:cs="Times New Roman"/>
                <w:sz w:val="24"/>
                <w:szCs w:val="24"/>
              </w:rPr>
              <w:t>ПК БГ</w:t>
            </w:r>
          </w:p>
        </w:tc>
        <w:tc>
          <w:tcPr>
            <w:tcW w:w="2268" w:type="dxa"/>
            <w:vAlign w:val="center"/>
          </w:tcPr>
          <w:p w14:paraId="141C286D" w14:textId="77777777" w:rsidR="00D35CF2" w:rsidRDefault="00D35CF2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главы администраций Выборгского и Гатчинского муниципальных районов, </w:t>
            </w:r>
          </w:p>
          <w:p w14:paraId="2E2E07BE" w14:textId="77777777" w:rsidR="0008232C" w:rsidRDefault="00D35CF2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F2">
              <w:rPr>
                <w:rFonts w:ascii="Times New Roman" w:hAnsi="Times New Roman" w:cs="Times New Roman"/>
                <w:b/>
                <w:sz w:val="24"/>
                <w:szCs w:val="24"/>
              </w:rPr>
              <w:t>А.С. Петров</w:t>
            </w:r>
          </w:p>
          <w:p w14:paraId="0E4FBFA1" w14:textId="77777777" w:rsidR="00D35CF2" w:rsidRDefault="00D35CF2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CCFB0" w14:textId="34A158B6" w:rsidR="00D35CF2" w:rsidRPr="00BF66E8" w:rsidRDefault="00D35CF2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F2">
              <w:rPr>
                <w:rFonts w:ascii="Times New Roman" w:hAnsi="Times New Roman" w:cs="Times New Roman"/>
                <w:b/>
                <w:sz w:val="24"/>
                <w:szCs w:val="24"/>
              </w:rPr>
              <w:t>01.05.2023</w:t>
            </w:r>
          </w:p>
        </w:tc>
        <w:tc>
          <w:tcPr>
            <w:tcW w:w="1701" w:type="dxa"/>
            <w:vAlign w:val="center"/>
          </w:tcPr>
          <w:p w14:paraId="00B88BCD" w14:textId="14E7984F" w:rsidR="0008232C" w:rsidRDefault="00DE7229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  <w:tc>
          <w:tcPr>
            <w:tcW w:w="6237" w:type="dxa"/>
            <w:vAlign w:val="center"/>
          </w:tcPr>
          <w:p w14:paraId="42D7EA6D" w14:textId="65A803E3" w:rsidR="0008232C" w:rsidRPr="00CC06B7" w:rsidRDefault="00CC06B7" w:rsidP="00F22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6B7">
              <w:rPr>
                <w:rFonts w:ascii="Times New Roman" w:hAnsi="Times New Roman" w:cs="Times New Roman"/>
                <w:b/>
                <w:sz w:val="24"/>
                <w:szCs w:val="24"/>
              </w:rPr>
              <w:t>Доклады заместителя главы администраци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C0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Выборгского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CC0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C0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заместителя главы администраци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C0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Гатчинского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CC0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8232C" w:rsidRPr="00EF319A" w14:paraId="3BE9ABF7" w14:textId="77777777" w:rsidTr="00DF2DC9">
        <w:trPr>
          <w:trHeight w:val="427"/>
        </w:trPr>
        <w:tc>
          <w:tcPr>
            <w:tcW w:w="568" w:type="dxa"/>
            <w:vAlign w:val="center"/>
          </w:tcPr>
          <w:p w14:paraId="2596B5EE" w14:textId="07C1DCC4" w:rsidR="0008232C" w:rsidRDefault="00D35CF2" w:rsidP="0062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vAlign w:val="center"/>
          </w:tcPr>
          <w:p w14:paraId="21CE3558" w14:textId="0C24828A" w:rsidR="0008232C" w:rsidRPr="00BF66E8" w:rsidRDefault="00D35CF2" w:rsidP="0062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F2">
              <w:rPr>
                <w:rFonts w:ascii="Times New Roman" w:hAnsi="Times New Roman" w:cs="Times New Roman"/>
                <w:sz w:val="24"/>
                <w:szCs w:val="24"/>
              </w:rPr>
              <w:t>Комитету цифрового развития Ленинградской области разработать и направить в УФСБ России по г. Санкт-Петербургу и Ленинградской области проект Соглашения об использовании специального раздела вычислительной инфраструктуры АПК «Безопасного города» Ленинградской области</w:t>
            </w:r>
          </w:p>
        </w:tc>
        <w:tc>
          <w:tcPr>
            <w:tcW w:w="2268" w:type="dxa"/>
            <w:vAlign w:val="center"/>
          </w:tcPr>
          <w:p w14:paraId="485A8E21" w14:textId="77777777" w:rsidR="00D35CF2" w:rsidRDefault="00D35CF2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F2">
              <w:rPr>
                <w:rFonts w:ascii="Times New Roman" w:hAnsi="Times New Roman" w:cs="Times New Roman"/>
                <w:b/>
                <w:sz w:val="24"/>
                <w:szCs w:val="24"/>
              </w:rPr>
              <w:t>А.Ю. Попов</w:t>
            </w:r>
          </w:p>
          <w:p w14:paraId="2914582C" w14:textId="77777777" w:rsidR="0008232C" w:rsidRDefault="00D35CF2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F2">
              <w:rPr>
                <w:rFonts w:ascii="Times New Roman" w:hAnsi="Times New Roman" w:cs="Times New Roman"/>
                <w:b/>
                <w:sz w:val="24"/>
                <w:szCs w:val="24"/>
              </w:rPr>
              <w:t>А.С. Петров</w:t>
            </w:r>
          </w:p>
          <w:p w14:paraId="3E16C1D0" w14:textId="77777777" w:rsidR="00D35CF2" w:rsidRDefault="00D35CF2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12830" w14:textId="6908852A" w:rsidR="00D35CF2" w:rsidRPr="00BF66E8" w:rsidRDefault="00D35CF2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F2">
              <w:rPr>
                <w:rFonts w:ascii="Times New Roman" w:hAnsi="Times New Roman" w:cs="Times New Roman"/>
                <w:b/>
                <w:sz w:val="24"/>
                <w:szCs w:val="24"/>
              </w:rPr>
              <w:t>21.04.2023</w:t>
            </w:r>
          </w:p>
        </w:tc>
        <w:tc>
          <w:tcPr>
            <w:tcW w:w="1701" w:type="dxa"/>
            <w:vAlign w:val="center"/>
          </w:tcPr>
          <w:p w14:paraId="1ECFB49F" w14:textId="1CA34432" w:rsidR="0008232C" w:rsidRDefault="00144FC2" w:rsidP="0062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  <w:tc>
          <w:tcPr>
            <w:tcW w:w="6237" w:type="dxa"/>
            <w:vAlign w:val="center"/>
          </w:tcPr>
          <w:p w14:paraId="215102EB" w14:textId="6436C8D1" w:rsidR="0008232C" w:rsidRDefault="0046566E" w:rsidP="00F2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Соглашения находится на согласовании </w:t>
            </w:r>
            <w:r w:rsidRPr="00D35CF2">
              <w:rPr>
                <w:rFonts w:ascii="Times New Roman" w:hAnsi="Times New Roman" w:cs="Times New Roman"/>
                <w:sz w:val="24"/>
                <w:szCs w:val="24"/>
              </w:rPr>
              <w:t>в УФСБ России по г. Санкт-Петербургу и Ленинградской области</w:t>
            </w:r>
          </w:p>
        </w:tc>
      </w:tr>
      <w:tr w:rsidR="0046566E" w:rsidRPr="00EF319A" w14:paraId="3C278B45" w14:textId="77777777" w:rsidTr="00DF2DC9">
        <w:trPr>
          <w:trHeight w:val="427"/>
        </w:trPr>
        <w:tc>
          <w:tcPr>
            <w:tcW w:w="568" w:type="dxa"/>
            <w:vAlign w:val="center"/>
          </w:tcPr>
          <w:p w14:paraId="07CC3A71" w14:textId="6A1BD12D" w:rsidR="0046566E" w:rsidRDefault="0046566E" w:rsidP="0046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78" w:type="dxa"/>
            <w:vAlign w:val="center"/>
          </w:tcPr>
          <w:p w14:paraId="40EAA52B" w14:textId="4E76D42F" w:rsidR="0046566E" w:rsidRPr="00D35CF2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F2">
              <w:rPr>
                <w:rFonts w:ascii="Times New Roman" w:hAnsi="Times New Roman" w:cs="Times New Roman"/>
                <w:sz w:val="24"/>
                <w:szCs w:val="24"/>
              </w:rPr>
              <w:t>ГКУ ЛО «РМЦ» повторно проработать вопрос о передаче видеосигналов с камер видеонаблюдения ГКУ «Ленавтодор» в систему ВАН АПК БГ</w:t>
            </w:r>
          </w:p>
        </w:tc>
        <w:tc>
          <w:tcPr>
            <w:tcW w:w="2268" w:type="dxa"/>
            <w:vAlign w:val="center"/>
          </w:tcPr>
          <w:p w14:paraId="6C176FBE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F2">
              <w:rPr>
                <w:rFonts w:ascii="Times New Roman" w:hAnsi="Times New Roman" w:cs="Times New Roman"/>
                <w:b/>
                <w:sz w:val="24"/>
                <w:szCs w:val="24"/>
              </w:rPr>
              <w:t>А.С. Петров</w:t>
            </w:r>
          </w:p>
          <w:p w14:paraId="19792CA8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F2B3B" w14:textId="5F2CE99F" w:rsidR="0046566E" w:rsidRPr="00D35CF2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F2">
              <w:rPr>
                <w:rFonts w:ascii="Times New Roman" w:hAnsi="Times New Roman" w:cs="Times New Roman"/>
                <w:b/>
                <w:sz w:val="24"/>
                <w:szCs w:val="24"/>
              </w:rPr>
              <w:t>01.05.2023</w:t>
            </w:r>
          </w:p>
        </w:tc>
        <w:tc>
          <w:tcPr>
            <w:tcW w:w="1701" w:type="dxa"/>
            <w:vAlign w:val="center"/>
          </w:tcPr>
          <w:p w14:paraId="1ABA2A49" w14:textId="59921330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  <w:tc>
          <w:tcPr>
            <w:tcW w:w="6237" w:type="dxa"/>
            <w:vAlign w:val="center"/>
          </w:tcPr>
          <w:p w14:paraId="55288596" w14:textId="72166D98" w:rsidR="0046566E" w:rsidRDefault="00513DB4" w:rsidP="00465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B4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CF2">
              <w:rPr>
                <w:rFonts w:ascii="Times New Roman" w:hAnsi="Times New Roman" w:cs="Times New Roman"/>
                <w:b/>
                <w:sz w:val="24"/>
                <w:szCs w:val="24"/>
              </w:rPr>
              <w:t>А.С. Петров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о стадии реализации данного пункта</w:t>
            </w:r>
          </w:p>
          <w:p w14:paraId="61775CD3" w14:textId="0AB776EF" w:rsidR="00513DB4" w:rsidRDefault="00513DB4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88901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данный момент проведено рабочее совещание с </w:t>
            </w:r>
            <w:r w:rsidRPr="00D35CF2">
              <w:rPr>
                <w:rFonts w:ascii="Times New Roman" w:hAnsi="Times New Roman" w:cs="Times New Roman"/>
                <w:sz w:val="24"/>
                <w:szCs w:val="24"/>
              </w:rPr>
              <w:t>ГКУ «Ленавтодор»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совещания было принято решение о передачи сигналов с датчиков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метеотрассы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CF2">
              <w:rPr>
                <w:rFonts w:ascii="Times New Roman" w:hAnsi="Times New Roman" w:cs="Times New Roman"/>
                <w:sz w:val="24"/>
                <w:szCs w:val="24"/>
              </w:rPr>
              <w:t>ГКУ «Ленавтодор»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подсистему мониторинга «Системы-112 ЛО».</w:t>
            </w:r>
          </w:p>
          <w:p w14:paraId="72F500AB" w14:textId="4C00EF80" w:rsidR="00513DB4" w:rsidRPr="00513DB4" w:rsidRDefault="00513DB4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сигналов с камер видеонаблюдения невозможна в связи с требованиями </w:t>
            </w:r>
            <w:r w:rsidRPr="00513DB4">
              <w:rPr>
                <w:rFonts w:ascii="Times New Roman" w:hAnsi="Times New Roman" w:cs="Times New Roman"/>
                <w:sz w:val="24"/>
                <w:szCs w:val="24"/>
              </w:rPr>
              <w:t>фз-16 от 09.02.2007 о транспортной безопасности</w:t>
            </w:r>
            <w:bookmarkEnd w:id="2"/>
          </w:p>
        </w:tc>
      </w:tr>
      <w:tr w:rsidR="0046566E" w:rsidRPr="00EF319A" w14:paraId="7940D7AA" w14:textId="77777777" w:rsidTr="00DF2DC9">
        <w:trPr>
          <w:trHeight w:val="427"/>
        </w:trPr>
        <w:tc>
          <w:tcPr>
            <w:tcW w:w="568" w:type="dxa"/>
            <w:vAlign w:val="center"/>
          </w:tcPr>
          <w:p w14:paraId="21B53F6A" w14:textId="5ADA3A47" w:rsidR="0046566E" w:rsidRDefault="0046566E" w:rsidP="0046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78" w:type="dxa"/>
            <w:vAlign w:val="center"/>
          </w:tcPr>
          <w:p w14:paraId="414E93A9" w14:textId="5F585E88" w:rsidR="0046566E" w:rsidRPr="00D35CF2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sz w:val="24"/>
                <w:szCs w:val="24"/>
              </w:rPr>
              <w:t>Главам администраций муниципальных образований и городского округа обеспечить подключение существующих камер видеонаблюдения к системе ВАН АПК БГ</w:t>
            </w:r>
          </w:p>
        </w:tc>
        <w:tc>
          <w:tcPr>
            <w:tcW w:w="2268" w:type="dxa"/>
            <w:vAlign w:val="center"/>
          </w:tcPr>
          <w:p w14:paraId="2EA321D0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главы администраций МО, А.С. Петров</w:t>
            </w:r>
          </w:p>
          <w:p w14:paraId="2EABE234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37F2D" w14:textId="7BCF28C9" w:rsidR="0046566E" w:rsidRPr="00D35CF2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01.12.2023</w:t>
            </w:r>
          </w:p>
        </w:tc>
        <w:tc>
          <w:tcPr>
            <w:tcW w:w="1701" w:type="dxa"/>
            <w:vAlign w:val="center"/>
          </w:tcPr>
          <w:p w14:paraId="15B2D7D0" w14:textId="7D5950BF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  <w:tc>
          <w:tcPr>
            <w:tcW w:w="6237" w:type="dxa"/>
            <w:vAlign w:val="center"/>
          </w:tcPr>
          <w:p w14:paraId="090E00C9" w14:textId="334D47E9" w:rsidR="0046566E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66E" w:rsidRPr="00EF319A" w14:paraId="00BCB6C0" w14:textId="77777777" w:rsidTr="00DF2DC9">
        <w:trPr>
          <w:trHeight w:val="427"/>
        </w:trPr>
        <w:tc>
          <w:tcPr>
            <w:tcW w:w="568" w:type="dxa"/>
            <w:vAlign w:val="center"/>
          </w:tcPr>
          <w:p w14:paraId="723B2626" w14:textId="360D2446" w:rsidR="0046566E" w:rsidRDefault="0046566E" w:rsidP="0046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8" w:type="dxa"/>
            <w:vAlign w:val="center"/>
          </w:tcPr>
          <w:p w14:paraId="62338699" w14:textId="62C727D0" w:rsidR="0046566E" w:rsidRPr="00D35CF2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sz w:val="24"/>
                <w:szCs w:val="24"/>
              </w:rPr>
              <w:t>Главам администраций муниципальных образований и городского округа при планировании развития локальных систем видеонаблюдения учесть реестр нового строительства ВК ОМСУ на 2023-2025 годы</w:t>
            </w:r>
          </w:p>
        </w:tc>
        <w:tc>
          <w:tcPr>
            <w:tcW w:w="2268" w:type="dxa"/>
            <w:vAlign w:val="center"/>
          </w:tcPr>
          <w:p w14:paraId="20CF587A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главы администраций МО и городского округа</w:t>
            </w:r>
          </w:p>
          <w:p w14:paraId="11FBF689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F9317" w14:textId="04F62F5B" w:rsidR="0046566E" w:rsidRPr="00D35CF2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01.12.2023</w:t>
            </w:r>
          </w:p>
        </w:tc>
        <w:tc>
          <w:tcPr>
            <w:tcW w:w="1701" w:type="dxa"/>
            <w:vAlign w:val="center"/>
          </w:tcPr>
          <w:p w14:paraId="697ACEB1" w14:textId="6E76F7A6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  <w:tc>
          <w:tcPr>
            <w:tcW w:w="6237" w:type="dxa"/>
            <w:vAlign w:val="center"/>
          </w:tcPr>
          <w:p w14:paraId="27584786" w14:textId="77777777" w:rsidR="0046566E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66E" w:rsidRPr="00EF319A" w14:paraId="218763AF" w14:textId="77777777" w:rsidTr="00DF2DC9">
        <w:trPr>
          <w:trHeight w:val="427"/>
        </w:trPr>
        <w:tc>
          <w:tcPr>
            <w:tcW w:w="568" w:type="dxa"/>
            <w:vAlign w:val="center"/>
          </w:tcPr>
          <w:p w14:paraId="39206F58" w14:textId="0B20C469" w:rsidR="0046566E" w:rsidRDefault="0046566E" w:rsidP="0046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78" w:type="dxa"/>
            <w:vAlign w:val="center"/>
          </w:tcPr>
          <w:p w14:paraId="2C5C4D9A" w14:textId="48DE24C2" w:rsidR="0046566E" w:rsidRPr="00D35CF2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sz w:val="24"/>
                <w:szCs w:val="24"/>
              </w:rPr>
              <w:t>Главам администраций муниципальных образований и городского округа направить информацию о подключенных камерах видеонаблюдения за 1 полугодие 2023, согласно утвержденного реестра, в Комитет цифрового развития Ленинградской области.</w:t>
            </w:r>
          </w:p>
        </w:tc>
        <w:tc>
          <w:tcPr>
            <w:tcW w:w="2268" w:type="dxa"/>
            <w:vAlign w:val="center"/>
          </w:tcPr>
          <w:p w14:paraId="55780F44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главы администраций МО и городского округа</w:t>
            </w:r>
          </w:p>
          <w:p w14:paraId="4EBA5F00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9C896" w14:textId="07FC64E0" w:rsidR="0046566E" w:rsidRPr="00D35CF2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01.07.2023</w:t>
            </w:r>
          </w:p>
        </w:tc>
        <w:tc>
          <w:tcPr>
            <w:tcW w:w="1701" w:type="dxa"/>
            <w:vAlign w:val="center"/>
          </w:tcPr>
          <w:p w14:paraId="343112D0" w14:textId="65079D01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  <w:tc>
          <w:tcPr>
            <w:tcW w:w="6237" w:type="dxa"/>
            <w:vAlign w:val="center"/>
          </w:tcPr>
          <w:p w14:paraId="59AB73D4" w14:textId="77777777" w:rsidR="0046566E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66E" w:rsidRPr="00EF319A" w14:paraId="12058AE8" w14:textId="77777777" w:rsidTr="00DF2DC9">
        <w:trPr>
          <w:trHeight w:val="427"/>
        </w:trPr>
        <w:tc>
          <w:tcPr>
            <w:tcW w:w="568" w:type="dxa"/>
            <w:vAlign w:val="center"/>
          </w:tcPr>
          <w:p w14:paraId="72025BF6" w14:textId="5A1CA9E5" w:rsidR="0046566E" w:rsidRDefault="0046566E" w:rsidP="0046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78" w:type="dxa"/>
            <w:vAlign w:val="center"/>
          </w:tcPr>
          <w:p w14:paraId="5F8ED0B2" w14:textId="4A1E2121" w:rsidR="0046566E" w:rsidRPr="00D35CF2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sz w:val="24"/>
                <w:szCs w:val="24"/>
              </w:rPr>
              <w:t>ГКУ ЛО «РМЦ» предоставить информацию о развитии системы видеонаблюдения, согласно утвержденного плана</w:t>
            </w:r>
          </w:p>
        </w:tc>
        <w:tc>
          <w:tcPr>
            <w:tcW w:w="2268" w:type="dxa"/>
            <w:vAlign w:val="center"/>
          </w:tcPr>
          <w:p w14:paraId="5ECFD2F1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А.С. Петров</w:t>
            </w:r>
          </w:p>
          <w:p w14:paraId="4DD0EA7B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91EE6" w14:textId="5F38D467" w:rsidR="0046566E" w:rsidRPr="00D35CF2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ежеквартально на заседании МВРГ</w:t>
            </w:r>
          </w:p>
        </w:tc>
        <w:tc>
          <w:tcPr>
            <w:tcW w:w="1701" w:type="dxa"/>
            <w:vAlign w:val="center"/>
          </w:tcPr>
          <w:p w14:paraId="7E53160C" w14:textId="148FF74A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Выполняется</w:t>
            </w:r>
          </w:p>
        </w:tc>
        <w:tc>
          <w:tcPr>
            <w:tcW w:w="6237" w:type="dxa"/>
            <w:vAlign w:val="center"/>
          </w:tcPr>
          <w:p w14:paraId="5481C8EA" w14:textId="0BCE4884" w:rsidR="0046566E" w:rsidRPr="00CC06B7" w:rsidRDefault="00CC06B7" w:rsidP="00465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6B7">
              <w:rPr>
                <w:rFonts w:ascii="Times New Roman" w:hAnsi="Times New Roman" w:cs="Times New Roman"/>
                <w:b/>
                <w:sz w:val="24"/>
                <w:szCs w:val="24"/>
              </w:rPr>
              <w:t>Доклад А.С. Петрова</w:t>
            </w:r>
          </w:p>
        </w:tc>
      </w:tr>
      <w:tr w:rsidR="0046566E" w:rsidRPr="00EF319A" w14:paraId="17E7EA6A" w14:textId="77777777" w:rsidTr="00DF2DC9">
        <w:trPr>
          <w:trHeight w:val="427"/>
        </w:trPr>
        <w:tc>
          <w:tcPr>
            <w:tcW w:w="568" w:type="dxa"/>
            <w:vAlign w:val="center"/>
          </w:tcPr>
          <w:p w14:paraId="5BC7E1C9" w14:textId="7AD98374" w:rsidR="0046566E" w:rsidRDefault="0046566E" w:rsidP="0046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8" w:type="dxa"/>
            <w:vAlign w:val="center"/>
          </w:tcPr>
          <w:p w14:paraId="1E2DC06D" w14:textId="54AECC14" w:rsidR="0046566E" w:rsidRPr="00D35CF2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sz w:val="24"/>
                <w:szCs w:val="24"/>
              </w:rPr>
              <w:t>Членам рабочей группы по вопросам внедрения и развития аппаратно-программного комплекса «Безопасный город» на территории Ленинградской области» направить кандидатов для включения, либо исключения из состава рабочей группы МВРГ</w:t>
            </w:r>
          </w:p>
        </w:tc>
        <w:tc>
          <w:tcPr>
            <w:tcW w:w="2268" w:type="dxa"/>
            <w:vAlign w:val="center"/>
          </w:tcPr>
          <w:p w14:paraId="1A779BC5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членам рабочей группы МВРГ</w:t>
            </w:r>
          </w:p>
          <w:p w14:paraId="7AD66146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3BD85B" w14:textId="6764B5C5" w:rsidR="0046566E" w:rsidRPr="00D35CF2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01.05.2023</w:t>
            </w:r>
          </w:p>
        </w:tc>
        <w:tc>
          <w:tcPr>
            <w:tcW w:w="1701" w:type="dxa"/>
            <w:vAlign w:val="center"/>
          </w:tcPr>
          <w:p w14:paraId="7EE81530" w14:textId="0D731E3E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6237" w:type="dxa"/>
            <w:vAlign w:val="center"/>
          </w:tcPr>
          <w:p w14:paraId="2881D57D" w14:textId="5FDBDAB3" w:rsidR="0046566E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предоставлена, сформирован состав рабочей группы</w:t>
            </w:r>
          </w:p>
        </w:tc>
      </w:tr>
      <w:tr w:rsidR="0046566E" w:rsidRPr="00EF319A" w14:paraId="1F95F123" w14:textId="77777777" w:rsidTr="00DF2DC9">
        <w:trPr>
          <w:trHeight w:val="427"/>
        </w:trPr>
        <w:tc>
          <w:tcPr>
            <w:tcW w:w="568" w:type="dxa"/>
            <w:vAlign w:val="center"/>
          </w:tcPr>
          <w:p w14:paraId="68BB4B13" w14:textId="3519C733" w:rsidR="0046566E" w:rsidRDefault="0046566E" w:rsidP="0046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78" w:type="dxa"/>
            <w:vAlign w:val="center"/>
          </w:tcPr>
          <w:p w14:paraId="743C00A6" w14:textId="35C54869" w:rsidR="0046566E" w:rsidRPr="00D35CF2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sz w:val="24"/>
                <w:szCs w:val="24"/>
              </w:rPr>
              <w:t>Главам администраций муниципальных образований и городского округа направить кандидатов (ответственных лиц в части обеспечения безопасности на территории района) для включения в состав рабочей группы</w:t>
            </w:r>
          </w:p>
        </w:tc>
        <w:tc>
          <w:tcPr>
            <w:tcW w:w="2268" w:type="dxa"/>
            <w:vAlign w:val="center"/>
          </w:tcPr>
          <w:p w14:paraId="3E488ABD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главы администраций МО и городского округа</w:t>
            </w:r>
          </w:p>
          <w:p w14:paraId="7D4B9A82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F1DDF6" w14:textId="5F50DC1F" w:rsidR="0046566E" w:rsidRPr="00D35CF2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01.05.2023</w:t>
            </w:r>
          </w:p>
        </w:tc>
        <w:tc>
          <w:tcPr>
            <w:tcW w:w="1701" w:type="dxa"/>
            <w:vAlign w:val="center"/>
          </w:tcPr>
          <w:p w14:paraId="25DCF15F" w14:textId="5E849A21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  <w:tc>
          <w:tcPr>
            <w:tcW w:w="6237" w:type="dxa"/>
            <w:vAlign w:val="center"/>
          </w:tcPr>
          <w:p w14:paraId="28249C89" w14:textId="62221ED4" w:rsidR="0046566E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предоставлена, сформирован состав рабочей группы</w:t>
            </w:r>
          </w:p>
        </w:tc>
      </w:tr>
      <w:tr w:rsidR="0046566E" w:rsidRPr="00EF319A" w14:paraId="775CA9DD" w14:textId="77777777" w:rsidTr="00DF2DC9">
        <w:trPr>
          <w:trHeight w:val="427"/>
        </w:trPr>
        <w:tc>
          <w:tcPr>
            <w:tcW w:w="568" w:type="dxa"/>
            <w:vAlign w:val="center"/>
          </w:tcPr>
          <w:p w14:paraId="193E5ED7" w14:textId="579327C9" w:rsidR="0046566E" w:rsidRDefault="0046566E" w:rsidP="0046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78" w:type="dxa"/>
            <w:vAlign w:val="center"/>
          </w:tcPr>
          <w:p w14:paraId="08C929A3" w14:textId="410DB033" w:rsidR="0046566E" w:rsidRPr="00D35CF2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sz w:val="24"/>
                <w:szCs w:val="24"/>
              </w:rPr>
              <w:t xml:space="preserve">Комитету цифрового развития Ленинградской области внести </w:t>
            </w:r>
            <w:r w:rsidRPr="00EE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изменения в Распоряжение Губернатора Ленинградской области «Об образовании межведомственной рабочей группы по вопросам внедрения и развития аппаратно-программного комплекса «Безопасный город» на территории Ленинградской области» от 25 августа 2015 года № 522-рг (последние изм. от 25.04.2022 № 262-рг).</w:t>
            </w:r>
          </w:p>
        </w:tc>
        <w:tc>
          <w:tcPr>
            <w:tcW w:w="2268" w:type="dxa"/>
            <w:vAlign w:val="center"/>
          </w:tcPr>
          <w:p w14:paraId="0ADA3632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А.Ю. Попов</w:t>
            </w:r>
          </w:p>
          <w:p w14:paraId="5DFC33F7" w14:textId="46F6F322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А.С. Петров</w:t>
            </w:r>
          </w:p>
          <w:p w14:paraId="6CB06719" w14:textId="77777777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F094A" w14:textId="093F1ACC" w:rsidR="0046566E" w:rsidRPr="00D35CF2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90">
              <w:rPr>
                <w:rFonts w:ascii="Times New Roman" w:hAnsi="Times New Roman" w:cs="Times New Roman"/>
                <w:b/>
                <w:sz w:val="24"/>
                <w:szCs w:val="24"/>
              </w:rPr>
              <w:t>01.06.2023</w:t>
            </w:r>
          </w:p>
        </w:tc>
        <w:tc>
          <w:tcPr>
            <w:tcW w:w="1701" w:type="dxa"/>
            <w:vAlign w:val="center"/>
          </w:tcPr>
          <w:p w14:paraId="7B2422C3" w14:textId="2841B3D2" w:rsidR="0046566E" w:rsidRDefault="0046566E" w:rsidP="00465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6237" w:type="dxa"/>
            <w:vAlign w:val="center"/>
          </w:tcPr>
          <w:p w14:paraId="34568C99" w14:textId="15155EF2" w:rsidR="0046566E" w:rsidRDefault="0046566E" w:rsidP="00465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Распоряжение находятся на согласовании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ОИВах</w:t>
            </w:r>
            <w:proofErr w:type="spellEnd"/>
          </w:p>
        </w:tc>
      </w:tr>
    </w:tbl>
    <w:p w14:paraId="6E7BAFC5" w14:textId="77777777" w:rsidR="00D14B6A" w:rsidRPr="00EF319A" w:rsidRDefault="00D14B6A" w:rsidP="00CC06B7">
      <w:pPr>
        <w:jc w:val="both"/>
        <w:rPr>
          <w:rFonts w:ascii="Times New Roman" w:hAnsi="Times New Roman" w:cs="Times New Roman"/>
        </w:rPr>
      </w:pPr>
    </w:p>
    <w:sectPr w:rsidR="00D14B6A" w:rsidRPr="00EF319A" w:rsidSect="00D14B6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97C20"/>
    <w:multiLevelType w:val="hybridMultilevel"/>
    <w:tmpl w:val="5656A8BC"/>
    <w:lvl w:ilvl="0" w:tplc="EB3E4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9DF"/>
    <w:multiLevelType w:val="hybridMultilevel"/>
    <w:tmpl w:val="9B64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AC"/>
    <w:rsid w:val="000070DD"/>
    <w:rsid w:val="00007B93"/>
    <w:rsid w:val="000134F0"/>
    <w:rsid w:val="00025BB6"/>
    <w:rsid w:val="0008232C"/>
    <w:rsid w:val="001177E4"/>
    <w:rsid w:val="00132A53"/>
    <w:rsid w:val="00144FC2"/>
    <w:rsid w:val="001B200B"/>
    <w:rsid w:val="001E4D63"/>
    <w:rsid w:val="002005E4"/>
    <w:rsid w:val="00202E26"/>
    <w:rsid w:val="0020418D"/>
    <w:rsid w:val="0021707F"/>
    <w:rsid w:val="00225B15"/>
    <w:rsid w:val="00266914"/>
    <w:rsid w:val="00282433"/>
    <w:rsid w:val="002A1B6B"/>
    <w:rsid w:val="002B2F2E"/>
    <w:rsid w:val="00303290"/>
    <w:rsid w:val="00332BD0"/>
    <w:rsid w:val="00335868"/>
    <w:rsid w:val="00353F07"/>
    <w:rsid w:val="00353F3D"/>
    <w:rsid w:val="00373197"/>
    <w:rsid w:val="003A4F07"/>
    <w:rsid w:val="003A7551"/>
    <w:rsid w:val="003F57D8"/>
    <w:rsid w:val="0041200B"/>
    <w:rsid w:val="004130A9"/>
    <w:rsid w:val="004220F4"/>
    <w:rsid w:val="00432171"/>
    <w:rsid w:val="0046566E"/>
    <w:rsid w:val="00476DA1"/>
    <w:rsid w:val="00491216"/>
    <w:rsid w:val="004A07DA"/>
    <w:rsid w:val="004D4022"/>
    <w:rsid w:val="005029AC"/>
    <w:rsid w:val="00513DB4"/>
    <w:rsid w:val="00547AF8"/>
    <w:rsid w:val="00571B99"/>
    <w:rsid w:val="0059727C"/>
    <w:rsid w:val="005C25D3"/>
    <w:rsid w:val="006136C6"/>
    <w:rsid w:val="006250EB"/>
    <w:rsid w:val="00660DE4"/>
    <w:rsid w:val="00666F4F"/>
    <w:rsid w:val="00677C14"/>
    <w:rsid w:val="00684AB4"/>
    <w:rsid w:val="006D027F"/>
    <w:rsid w:val="006E588B"/>
    <w:rsid w:val="00742DE5"/>
    <w:rsid w:val="0075015E"/>
    <w:rsid w:val="00771240"/>
    <w:rsid w:val="007B7649"/>
    <w:rsid w:val="007D0CF4"/>
    <w:rsid w:val="00813E14"/>
    <w:rsid w:val="0085238A"/>
    <w:rsid w:val="008A03D5"/>
    <w:rsid w:val="008A11E3"/>
    <w:rsid w:val="008C2419"/>
    <w:rsid w:val="008C3298"/>
    <w:rsid w:val="008D03AF"/>
    <w:rsid w:val="008E3CA2"/>
    <w:rsid w:val="00910FE0"/>
    <w:rsid w:val="00930DF1"/>
    <w:rsid w:val="00976B54"/>
    <w:rsid w:val="009848F4"/>
    <w:rsid w:val="00993991"/>
    <w:rsid w:val="009D05B8"/>
    <w:rsid w:val="009E4CA8"/>
    <w:rsid w:val="00A1296D"/>
    <w:rsid w:val="00A341B2"/>
    <w:rsid w:val="00A43A39"/>
    <w:rsid w:val="00A6591C"/>
    <w:rsid w:val="00A7460D"/>
    <w:rsid w:val="00AA03CE"/>
    <w:rsid w:val="00AE1711"/>
    <w:rsid w:val="00B47FE1"/>
    <w:rsid w:val="00B518D1"/>
    <w:rsid w:val="00B72A85"/>
    <w:rsid w:val="00B86BC1"/>
    <w:rsid w:val="00BE6548"/>
    <w:rsid w:val="00BF66E8"/>
    <w:rsid w:val="00C06C2E"/>
    <w:rsid w:val="00CC06B7"/>
    <w:rsid w:val="00D018BE"/>
    <w:rsid w:val="00D14B6A"/>
    <w:rsid w:val="00D249B0"/>
    <w:rsid w:val="00D35CF2"/>
    <w:rsid w:val="00DE7229"/>
    <w:rsid w:val="00DF2DC9"/>
    <w:rsid w:val="00DF65A1"/>
    <w:rsid w:val="00E06B01"/>
    <w:rsid w:val="00ED1BA2"/>
    <w:rsid w:val="00EE0C90"/>
    <w:rsid w:val="00EF319A"/>
    <w:rsid w:val="00F0183B"/>
    <w:rsid w:val="00F16F8D"/>
    <w:rsid w:val="00F22EA3"/>
    <w:rsid w:val="00F34919"/>
    <w:rsid w:val="00F543FC"/>
    <w:rsid w:val="00FB764C"/>
    <w:rsid w:val="00FD5EDE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786C"/>
  <w15:docId w15:val="{962E104C-6CDC-40E6-BC8A-6B281F39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B6A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B6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B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4B6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20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2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Валерьевна Сенкова</dc:creator>
  <cp:lastModifiedBy>Оралова Наталья  Андреевна</cp:lastModifiedBy>
  <cp:revision>11</cp:revision>
  <cp:lastPrinted>2023-06-20T08:17:00Z</cp:lastPrinted>
  <dcterms:created xsi:type="dcterms:W3CDTF">2023-06-15T09:10:00Z</dcterms:created>
  <dcterms:modified xsi:type="dcterms:W3CDTF">2023-06-28T21:18:00Z</dcterms:modified>
</cp:coreProperties>
</file>